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67" w:rsidRDefault="00506276" w:rsidP="007F51E7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28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 w:rsidR="00D0796E">
        <w:rPr>
          <w:rFonts w:eastAsia="Times New Roman" w:cs="Times New Roman"/>
          <w:bCs/>
          <w:szCs w:val="24"/>
        </w:rPr>
        <w:t>5</w:t>
      </w:r>
      <w:r w:rsidR="007F51E7">
        <w:rPr>
          <w:rFonts w:eastAsia="Times New Roman" w:cs="Times New Roman"/>
          <w:bCs/>
          <w:szCs w:val="24"/>
        </w:rPr>
        <w:t>.2025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7F51E7" w:rsidRDefault="007F51E7" w:rsidP="005D467B">
      <w:pPr>
        <w:spacing w:after="0" w:line="360" w:lineRule="auto"/>
        <w:rPr>
          <w:rFonts w:eastAsia="Times New Roman" w:cs="Times New Roman"/>
          <w:bCs/>
          <w:szCs w:val="24"/>
        </w:rPr>
      </w:pPr>
    </w:p>
    <w:p w:rsidR="005D467B" w:rsidRDefault="00D0796E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/14</w:t>
      </w:r>
      <w:r w:rsidR="007F51E7">
        <w:rPr>
          <w:rFonts w:eastAsia="Times New Roman" w:cs="Times New Roman"/>
          <w:bCs/>
          <w:szCs w:val="24"/>
        </w:rPr>
        <w:t>/2025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3C3361" w:rsidRDefault="005D467B" w:rsidP="003C3361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7F51E7">
        <w:rPr>
          <w:rFonts w:cs="Times New Roman"/>
          <w:szCs w:val="24"/>
        </w:rPr>
        <w:t>Dz. U. z 2024r. poz. 1320</w:t>
      </w:r>
      <w:r w:rsidR="005351E8">
        <w:rPr>
          <w:rFonts w:cs="Times New Roman"/>
          <w:szCs w:val="24"/>
        </w:rPr>
        <w:t xml:space="preserve">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="00D0796E">
        <w:rPr>
          <w:rFonts w:cs="Times New Roman"/>
          <w:b/>
          <w:bCs/>
          <w:szCs w:val="24"/>
        </w:rPr>
        <w:t xml:space="preserve"> Schroniska dla Zwierząt „Dolina </w:t>
      </w:r>
      <w:proofErr w:type="spellStart"/>
      <w:r w:rsidR="00D0796E">
        <w:rPr>
          <w:rFonts w:cs="Times New Roman"/>
          <w:b/>
          <w:bCs/>
          <w:szCs w:val="24"/>
        </w:rPr>
        <w:t>Dolistówki</w:t>
      </w:r>
      <w:proofErr w:type="spellEnd"/>
      <w:r w:rsidR="00D0796E">
        <w:rPr>
          <w:rFonts w:cs="Times New Roman"/>
          <w:b/>
          <w:bCs/>
          <w:szCs w:val="24"/>
        </w:rPr>
        <w:t>” w Białymstoku – uzupełnienie</w:t>
      </w:r>
      <w:r w:rsidRPr="0015084A">
        <w:rPr>
          <w:rFonts w:cs="Times New Roman"/>
          <w:b/>
          <w:bCs/>
          <w:szCs w:val="24"/>
        </w:rPr>
        <w:t>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7F51E7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7F51E7" w:rsidRPr="00A63745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2976"/>
        <w:gridCol w:w="1985"/>
        <w:gridCol w:w="2270"/>
        <w:gridCol w:w="1485"/>
      </w:tblGrid>
      <w:tr w:rsidR="00957FAC" w:rsidRPr="00A63745" w:rsidTr="00D0796E">
        <w:trPr>
          <w:trHeight w:val="741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D0796E">
        <w:trPr>
          <w:trHeight w:val="91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D0796E" w:rsidP="00A63745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Przychodnia Weterynaryjna </w:t>
            </w:r>
            <w:proofErr w:type="spellStart"/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Zdrowet</w:t>
            </w:r>
            <w:proofErr w:type="spellEnd"/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Sp. z o.o.</w:t>
            </w:r>
          </w:p>
          <w:p w:rsidR="00957FAC" w:rsidRPr="00A63745" w:rsidRDefault="00D0796E" w:rsidP="00A63745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ul. Gródecka 15</w:t>
            </w:r>
          </w:p>
          <w:p w:rsidR="00957FAC" w:rsidRPr="00A63745" w:rsidRDefault="00D0796E" w:rsidP="00A63745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15 – 561</w:t>
            </w:r>
            <w:r w:rsidR="00957FAC" w:rsidRPr="00A63745">
              <w:rPr>
                <w:rFonts w:cs="Times New Roman"/>
                <w:sz w:val="22"/>
              </w:rPr>
              <w:t xml:space="preserve"> Białystok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D0796E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360 1</w:t>
            </w:r>
            <w:r w:rsidR="00957FAC" w:rsidRPr="00A63745">
              <w:rPr>
                <w:rFonts w:cs="Times New Roman"/>
                <w:sz w:val="22"/>
              </w:rPr>
              <w:t>00,00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D0796E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Powyżej 3</w:t>
            </w:r>
            <w:r w:rsidR="00957FAC" w:rsidRPr="00A63745">
              <w:rPr>
                <w:rFonts w:cs="Times New Roman"/>
                <w:sz w:val="22"/>
              </w:rPr>
              <w:t xml:space="preserve"> lat</w:t>
            </w:r>
            <w:r>
              <w:rPr>
                <w:rFonts w:cs="Times New Roman"/>
                <w:sz w:val="22"/>
              </w:rPr>
              <w:t xml:space="preserve"> do 10 lat</w:t>
            </w:r>
          </w:p>
          <w:p w:rsidR="00957FAC" w:rsidRPr="00A63745" w:rsidRDefault="00D0796E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/1</w:t>
            </w:r>
            <w:r w:rsidR="00957FAC" w:rsidRPr="00A63745">
              <w:rPr>
                <w:rFonts w:cs="Times New Roman"/>
                <w:sz w:val="22"/>
              </w:rPr>
              <w:t>0pkt./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D0796E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Powyżej 3</w:t>
            </w:r>
            <w:r w:rsidR="00957FAC" w:rsidRPr="00A63745">
              <w:rPr>
                <w:rFonts w:cs="Times New Roman"/>
                <w:sz w:val="22"/>
              </w:rPr>
              <w:t xml:space="preserve"> h</w:t>
            </w:r>
          </w:p>
          <w:p w:rsidR="00957FAC" w:rsidRPr="00A63745" w:rsidRDefault="00D0796E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/</w:t>
            </w:r>
            <w:r w:rsidR="00957FAC" w:rsidRPr="00A63745">
              <w:rPr>
                <w:rFonts w:cs="Times New Roman"/>
                <w:sz w:val="22"/>
              </w:rPr>
              <w:t>0pkt./</w:t>
            </w:r>
          </w:p>
        </w:tc>
      </w:tr>
    </w:tbl>
    <w:p w:rsidR="005D467B" w:rsidRPr="0015084A" w:rsidRDefault="005D467B" w:rsidP="003C3361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5351E8" w:rsidRPr="0015084A" w:rsidRDefault="005351E8" w:rsidP="005351E8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="00D0796E">
        <w:rPr>
          <w:rFonts w:eastAsia="Times New Roman" w:cs="Times New Roman"/>
          <w:szCs w:val="24"/>
          <w:lang w:eastAsia="pl-PL"/>
        </w:rPr>
        <w:t xml:space="preserve"> 7</w:t>
      </w:r>
      <w:r w:rsidRPr="0015084A">
        <w:rPr>
          <w:rFonts w:eastAsia="Times New Roman" w:cs="Times New Roman"/>
          <w:szCs w:val="24"/>
          <w:lang w:eastAsia="pl-PL"/>
        </w:rPr>
        <w:t>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Pr="00C66209">
        <w:rPr>
          <w:rFonts w:cs="Times New Roman"/>
          <w:szCs w:val="24"/>
        </w:rPr>
        <w:t xml:space="preserve">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z wybranymi Wykonawcami może zostać zawarta </w:t>
      </w:r>
      <w:r w:rsidR="00D0796E">
        <w:rPr>
          <w:rFonts w:cs="Times New Roman"/>
          <w:szCs w:val="24"/>
        </w:rPr>
        <w:t>po 2</w:t>
      </w:r>
      <w:r w:rsidR="00506276">
        <w:rPr>
          <w:rFonts w:cs="Times New Roman"/>
          <w:szCs w:val="24"/>
        </w:rPr>
        <w:t>8</w:t>
      </w:r>
      <w:bookmarkStart w:id="0" w:name="_GoBack"/>
      <w:bookmarkEnd w:id="0"/>
      <w:r w:rsidR="00D0796E">
        <w:rPr>
          <w:rFonts w:cs="Times New Roman"/>
          <w:szCs w:val="24"/>
        </w:rPr>
        <w:t>.05</w:t>
      </w:r>
      <w:r w:rsidR="007F51E7">
        <w:rPr>
          <w:rFonts w:cs="Times New Roman"/>
          <w:szCs w:val="24"/>
        </w:rPr>
        <w:t>.2025</w:t>
      </w:r>
      <w:r w:rsidR="00A63745">
        <w:rPr>
          <w:rFonts w:cs="Times New Roman"/>
          <w:szCs w:val="24"/>
        </w:rPr>
        <w:t>r.</w:t>
      </w:r>
    </w:p>
    <w:p w:rsidR="006E1E6A" w:rsidRDefault="006E1E6A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972EBE" w:rsidRDefault="00972EBE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192B6A" w:rsidRDefault="00192B6A" w:rsidP="00192B6A">
      <w:pPr>
        <w:rPr>
          <w:i/>
        </w:rPr>
      </w:pPr>
    </w:p>
    <w:p w:rsidR="00192B6A" w:rsidRPr="004B76C3" w:rsidRDefault="00192B6A" w:rsidP="00192B6A">
      <w:pPr>
        <w:ind w:left="5387"/>
        <w:jc w:val="center"/>
        <w:rPr>
          <w:i/>
          <w:sz w:val="32"/>
          <w:szCs w:val="32"/>
        </w:rPr>
      </w:pPr>
      <w:r w:rsidRPr="004B76C3">
        <w:rPr>
          <w:i/>
          <w:sz w:val="32"/>
          <w:szCs w:val="32"/>
        </w:rPr>
        <w:t>Kierownik</w:t>
      </w:r>
    </w:p>
    <w:p w:rsidR="00192B6A" w:rsidRPr="004B76C3" w:rsidRDefault="00192B6A" w:rsidP="00192B6A">
      <w:pPr>
        <w:ind w:left="5387"/>
        <w:jc w:val="center"/>
        <w:rPr>
          <w:sz w:val="32"/>
          <w:szCs w:val="32"/>
        </w:rPr>
      </w:pPr>
      <w:r w:rsidRPr="004B76C3">
        <w:rPr>
          <w:i/>
          <w:sz w:val="32"/>
          <w:szCs w:val="32"/>
        </w:rPr>
        <w:t>Anna Jaroszewicz</w:t>
      </w:r>
    </w:p>
    <w:p w:rsidR="006E1E6A" w:rsidRPr="00972EBE" w:rsidRDefault="006E1E6A" w:rsidP="00192B6A">
      <w:pPr>
        <w:ind w:left="4962"/>
        <w:jc w:val="center"/>
        <w:rPr>
          <w:szCs w:val="24"/>
          <w:lang w:eastAsia="uk-UA"/>
        </w:rPr>
      </w:pPr>
    </w:p>
    <w:sectPr w:rsidR="006E1E6A" w:rsidRPr="00972EBE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716E2"/>
    <w:rsid w:val="00085FAF"/>
    <w:rsid w:val="000E4B76"/>
    <w:rsid w:val="00106867"/>
    <w:rsid w:val="0015084A"/>
    <w:rsid w:val="001828B0"/>
    <w:rsid w:val="00192B6A"/>
    <w:rsid w:val="003C3361"/>
    <w:rsid w:val="003F1791"/>
    <w:rsid w:val="004810EB"/>
    <w:rsid w:val="004A7881"/>
    <w:rsid w:val="00506276"/>
    <w:rsid w:val="005351E8"/>
    <w:rsid w:val="005D302E"/>
    <w:rsid w:val="005D467B"/>
    <w:rsid w:val="0068604B"/>
    <w:rsid w:val="006E1E6A"/>
    <w:rsid w:val="007F51E7"/>
    <w:rsid w:val="008121B1"/>
    <w:rsid w:val="008C5B54"/>
    <w:rsid w:val="00957FAC"/>
    <w:rsid w:val="00972EBE"/>
    <w:rsid w:val="009F13FC"/>
    <w:rsid w:val="00A63745"/>
    <w:rsid w:val="00A6543A"/>
    <w:rsid w:val="00C66209"/>
    <w:rsid w:val="00C9666E"/>
    <w:rsid w:val="00CB149A"/>
    <w:rsid w:val="00D0796E"/>
    <w:rsid w:val="00D17A8A"/>
    <w:rsid w:val="00D628CF"/>
    <w:rsid w:val="00EC5969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28</cp:revision>
  <cp:lastPrinted>2025-05-28T08:44:00Z</cp:lastPrinted>
  <dcterms:created xsi:type="dcterms:W3CDTF">2021-05-24T11:16:00Z</dcterms:created>
  <dcterms:modified xsi:type="dcterms:W3CDTF">2025-05-28T08:44:00Z</dcterms:modified>
</cp:coreProperties>
</file>